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048" w:rsidRPr="007C017A" w:rsidRDefault="00BF4B06" w:rsidP="00BF4B06">
      <w:r>
        <w:t>Les travaux décrits dans ce mémoire portent principalement sur l'utilisation des méthodes d'optimisation multicritère  en nombres entiers pour résoudre le problème bicritère d'affectation. En premier lieu, nous faisons un rappel sur les principaux résultats de la programmation linéaire unicritère (LP) et multicritère (MOLP). Après, une étude détaillée sur la programmation mathématique en nombres entiers fut réalisée ; nous exposons les principales méthodes exactes existantes pour les problèmes (ILP) et (MOILP). Nous formulerons le problème unicritère d'affectation et nous précisons où réside la difficulté de la résolution du problème représentant le noyau du thème de notre mémoire. Dans l'étape suivante notre attention s'est focalisée sur le problème bicritère d'affectation. Une revue sur les méthodes existantes dans la littérature est présentée, notamment celle qui montre comment la méthode hongroise pour le problème unicritère d'affectation est adaptée pour le cas bicritère. Enfin, nous proposons une implémentation pour cette méthode. Elle permet après un nombre fini d'itérations, d'identifier toutes les solutions efficaces du problème mais pour des problèmes de petites tailles seulement.</w:t>
      </w:r>
    </w:p>
    <w:sectPr w:rsidR="00E47048" w:rsidRPr="007C017A" w:rsidSect="00E47048">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4909" w:rsidRDefault="00A04909" w:rsidP="00817ACF">
      <w:pPr>
        <w:spacing w:after="0" w:line="240" w:lineRule="auto"/>
      </w:pPr>
      <w:r>
        <w:separator/>
      </w:r>
    </w:p>
  </w:endnote>
  <w:endnote w:type="continuationSeparator" w:id="1">
    <w:p w:rsidR="00A04909" w:rsidRDefault="00A04909" w:rsidP="00817A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4909" w:rsidRDefault="00A04909" w:rsidP="00817ACF">
      <w:pPr>
        <w:spacing w:after="0" w:line="240" w:lineRule="auto"/>
      </w:pPr>
      <w:r>
        <w:separator/>
      </w:r>
    </w:p>
  </w:footnote>
  <w:footnote w:type="continuationSeparator" w:id="1">
    <w:p w:rsidR="00A04909" w:rsidRDefault="00A04909" w:rsidP="00817AC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En-tte"/>
    </w:pPr>
    <w:r>
      <w:t>Résumé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CF" w:rsidRDefault="00817ACF">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17ACF"/>
    <w:rsid w:val="006733B8"/>
    <w:rsid w:val="006A14C3"/>
    <w:rsid w:val="007C017A"/>
    <w:rsid w:val="00817ACF"/>
    <w:rsid w:val="00855C3C"/>
    <w:rsid w:val="00A04909"/>
    <w:rsid w:val="00BF4B06"/>
    <w:rsid w:val="00E47048"/>
    <w:rsid w:val="00EC13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704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817ACF"/>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817ACF"/>
  </w:style>
  <w:style w:type="paragraph" w:styleId="Pieddepage">
    <w:name w:val="footer"/>
    <w:basedOn w:val="Normal"/>
    <w:link w:val="PieddepageCar"/>
    <w:uiPriority w:val="99"/>
    <w:semiHidden/>
    <w:unhideWhenUsed/>
    <w:rsid w:val="00817ACF"/>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17AC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186</Words>
  <Characters>1024</Characters>
  <Application>Microsoft Office Word</Application>
  <DocSecurity>0</DocSecurity>
  <Lines>8</Lines>
  <Paragraphs>2</Paragraphs>
  <ScaleCrop>false</ScaleCrop>
  <Company/>
  <LinksUpToDate>false</LinksUpToDate>
  <CharactersWithSpaces>1208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2015-10-04T09:43:00Z</dcterms:created>
  <dcterms:modified xsi:type="dcterms:W3CDTF">2015-10-04T14:01:00Z</dcterms:modified>
</cp:coreProperties>
</file>